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F4684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2355C" w:rsidRPr="00485BEB">
        <w:rPr>
          <w:rFonts w:asciiTheme="minorHAnsi" w:hAnsiTheme="minorHAnsi"/>
          <w:b/>
          <w:noProof/>
          <w:sz w:val="28"/>
          <w:szCs w:val="28"/>
        </w:rPr>
        <w:t xml:space="preserve">01 </w:t>
      </w:r>
      <w:r w:rsidR="0022355C">
        <w:rPr>
          <w:rFonts w:asciiTheme="minorHAnsi" w:hAnsiTheme="minorHAnsi"/>
          <w:b/>
          <w:noProof/>
          <w:sz w:val="28"/>
          <w:szCs w:val="28"/>
        </w:rPr>
        <w:t>Αυγούστου</w:t>
      </w:r>
      <w:r w:rsidR="0022355C" w:rsidRPr="00485BE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926E0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F46841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32385</wp:posOffset>
                </wp:positionV>
                <wp:extent cx="276479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3E7C2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1.8pt;margin-top:2.55pt;width:217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L6Nw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" stroked="f">
                <v:textbox>
                  <w:txbxContent>
                    <w:p w:rsidR="00490A87" w:rsidRPr="00C422DD" w:rsidRDefault="00490A87" w:rsidP="003E7C24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46841" w:rsidRPr="00485BEB" w:rsidRDefault="00485BEB" w:rsidP="00F46841">
      <w:pPr>
        <w:spacing w:after="200" w:line="276" w:lineRule="auto"/>
        <w:jc w:val="both"/>
        <w:rPr>
          <w:rFonts w:ascii="Calibri" w:eastAsia="Arial" w:hAnsi="Calibri" w:cs="Calibri"/>
          <w:lang w:val="en-US"/>
        </w:rPr>
      </w:pPr>
      <w:r>
        <w:rPr>
          <w:rFonts w:ascii="Calibri" w:eastAsia="Arial" w:hAnsi="Calibri" w:cs="Calibri"/>
        </w:rPr>
        <w:t xml:space="preserve">ΔΗΜΟΣ ΚΩ: </w:t>
      </w:r>
      <w:r w:rsidRPr="00485BEB">
        <w:rPr>
          <w:rFonts w:ascii="Calibri" w:eastAsia="Arial" w:hAnsi="Calibri" w:cs="Calibri"/>
        </w:rPr>
        <w:t>“</w:t>
      </w:r>
      <w:r w:rsidR="00F46841" w:rsidRPr="00F46841">
        <w:rPr>
          <w:rFonts w:ascii="Calibri" w:eastAsia="Arial" w:hAnsi="Calibri" w:cs="Calibri"/>
        </w:rPr>
        <w:t xml:space="preserve">Απαλλαγή από δημοτικά τέλη και παράταση στην εξόφληση χρεών προς το Δήμο έως τις 31 Αυγούστου. Αν καταλογίστηκαν προσαυξήσεις θα </w:t>
      </w:r>
      <w:r>
        <w:rPr>
          <w:rFonts w:ascii="Calibri" w:eastAsia="Arial" w:hAnsi="Calibri" w:cs="Calibri"/>
        </w:rPr>
        <w:t>επιστραφούν στους δικαιούχους.</w:t>
      </w:r>
      <w:r>
        <w:rPr>
          <w:rFonts w:ascii="Calibri" w:eastAsia="Arial" w:hAnsi="Calibri" w:cs="Calibri"/>
          <w:lang w:val="en-US"/>
        </w:rPr>
        <w:t>”</w:t>
      </w:r>
    </w:p>
    <w:p w:rsidR="00F46841" w:rsidRPr="00F46841" w:rsidRDefault="00F46841" w:rsidP="00F46841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0" w:name="_gt8jb3h3hx0s" w:colFirst="0" w:colLast="0"/>
      <w:bookmarkEnd w:id="0"/>
    </w:p>
    <w:p w:rsidR="00F46841" w:rsidRPr="00F46841" w:rsidRDefault="00F46841" w:rsidP="00F46841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1" w:name="_9t3jcrkmlonp" w:colFirst="0" w:colLast="0"/>
      <w:bookmarkEnd w:id="1"/>
      <w:r w:rsidRPr="00F46841">
        <w:rPr>
          <w:rFonts w:ascii="Calibri" w:eastAsia="Arial" w:hAnsi="Calibri" w:cs="Calibri"/>
        </w:rPr>
        <w:t>Από το Γραφείο Τύπου του Δήμου Κω, εκδόθηκε η ακόλουθη ανακοίνωση:</w:t>
      </w:r>
    </w:p>
    <w:p w:rsidR="00F46841" w:rsidRPr="00F46841" w:rsidRDefault="00F46841" w:rsidP="00F46841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2" w:name="_do6xfky4gjn1" w:colFirst="0" w:colLast="0"/>
      <w:bookmarkEnd w:id="2"/>
    </w:p>
    <w:p w:rsidR="00F46841" w:rsidRPr="00F46841" w:rsidRDefault="00485BEB" w:rsidP="00F46841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3" w:name="_28ihxym6vag1" w:colFirst="0" w:colLast="0"/>
      <w:bookmarkEnd w:id="3"/>
      <w:r w:rsidRPr="00485BEB">
        <w:rPr>
          <w:rFonts w:ascii="Calibri" w:eastAsia="Arial" w:hAnsi="Calibri" w:cs="Calibri"/>
        </w:rPr>
        <w:t>“</w:t>
      </w:r>
      <w:r>
        <w:rPr>
          <w:rFonts w:ascii="Calibri" w:eastAsia="Arial" w:hAnsi="Calibri" w:cs="Calibri"/>
        </w:rPr>
        <w:t>Προφανώς ο ΣΕΠΕ Κω</w:t>
      </w:r>
      <w:r w:rsidR="00F46841" w:rsidRPr="00F46841">
        <w:rPr>
          <w:rFonts w:ascii="Calibri" w:eastAsia="Arial" w:hAnsi="Calibri" w:cs="Calibri"/>
        </w:rPr>
        <w:t>, και όποιοι γράφουν ή υπαγορεύουν τις ανακοινώσεις του, δεν παρακολουθούν τις ανακοινώσεις του Δήμου Κω.</w:t>
      </w:r>
    </w:p>
    <w:p w:rsidR="00F46841" w:rsidRPr="00F46841" w:rsidRDefault="00F46841" w:rsidP="00F46841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4" w:name="_t04nsw6gidlp" w:colFirst="0" w:colLast="0"/>
      <w:bookmarkEnd w:id="4"/>
      <w:r w:rsidRPr="00F46841">
        <w:rPr>
          <w:rFonts w:ascii="Calibri" w:eastAsia="Arial" w:hAnsi="Calibri" w:cs="Calibri"/>
        </w:rPr>
        <w:t>Από την πρώτη μέρα ο Δήμαρχος Κω ανακοίνωσε την απαλλαγή από τα δημοτικά τέλη για τις επιχειρήσεις που υπέστησαν ζημιές από το σεισμό και δεν μπορούν να λειτουργήσουν.</w:t>
      </w:r>
    </w:p>
    <w:p w:rsidR="00F46841" w:rsidRPr="00F46841" w:rsidRDefault="00F46841" w:rsidP="00F46841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5" w:name="_vjw1fcaue99b" w:colFirst="0" w:colLast="0"/>
      <w:bookmarkEnd w:id="5"/>
      <w:r w:rsidRPr="00F46841">
        <w:rPr>
          <w:rFonts w:ascii="Calibri" w:eastAsia="Arial" w:hAnsi="Calibri" w:cs="Calibri"/>
        </w:rPr>
        <w:t>Πρόσφατα εκδόθηκε απόφαση για την παράταση στην εξόφληση όλων των υποχρεώσεων προς το Δήμο, μέχρι τις 31 Αυγούστου.</w:t>
      </w:r>
    </w:p>
    <w:p w:rsidR="00F46841" w:rsidRPr="00F46841" w:rsidRDefault="00F46841" w:rsidP="00F46841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6" w:name="_ix9wxekiq1a1" w:colFirst="0" w:colLast="0"/>
      <w:bookmarkEnd w:id="6"/>
      <w:r w:rsidRPr="00F46841">
        <w:rPr>
          <w:rFonts w:ascii="Calibri" w:eastAsia="Arial" w:hAnsi="Calibri" w:cs="Calibri"/>
        </w:rPr>
        <w:t>Η Αντιδήμαρχος κ.</w:t>
      </w:r>
      <w:r w:rsidR="00485BEB" w:rsidRPr="00485BEB">
        <w:rPr>
          <w:rFonts w:ascii="Calibri" w:eastAsia="Arial" w:hAnsi="Calibri" w:cs="Calibri"/>
        </w:rPr>
        <w:t xml:space="preserve"> </w:t>
      </w:r>
      <w:r w:rsidRPr="00F46841">
        <w:rPr>
          <w:rFonts w:ascii="Calibri" w:eastAsia="Arial" w:hAnsi="Calibri" w:cs="Calibri"/>
        </w:rPr>
        <w:t>Παπαχρήστου έχει δώσει εντολή εδώ και ημέρες να μην καταλογίζονται προσαυξήσεις σε περίπτωση εκπρόθεσμης πληρωμής και αν έχει συμβεί κάτι τέτοιο, τότε οι προσαυξήσεις αυτές θα επιστραφούν ή θα αφαιρεθούν.</w:t>
      </w:r>
    </w:p>
    <w:p w:rsidR="00F46841" w:rsidRPr="00F46841" w:rsidRDefault="00F46841" w:rsidP="00F46841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7" w:name="_jqkuzqtts0zz" w:colFirst="0" w:colLast="0"/>
      <w:bookmarkEnd w:id="7"/>
      <w:r w:rsidRPr="00F46841">
        <w:rPr>
          <w:rFonts w:ascii="Calibri" w:eastAsia="Arial" w:hAnsi="Calibri" w:cs="Calibri"/>
        </w:rPr>
        <w:t>Ξεκάθαρα πράγματα.</w:t>
      </w:r>
    </w:p>
    <w:p w:rsidR="00F46841" w:rsidRPr="00F46841" w:rsidRDefault="00F46841" w:rsidP="00F46841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8" w:name="_e3rclu9wjtwl" w:colFirst="0" w:colLast="0"/>
      <w:bookmarkEnd w:id="8"/>
      <w:r w:rsidRPr="00F46841">
        <w:rPr>
          <w:rFonts w:ascii="Calibri" w:eastAsia="Arial" w:hAnsi="Calibri" w:cs="Calibri"/>
        </w:rPr>
        <w:t>Η Κως βγήκε από μία ακόμα μεγάλη περιπέτεια. Αυτές τις ώρες σημασία έχει να δείχνουμε αλληλεγγύη, συνεργασία και συνεννόηση.</w:t>
      </w:r>
    </w:p>
    <w:p w:rsidR="00F46841" w:rsidRPr="00F46841" w:rsidRDefault="00F46841" w:rsidP="00F46841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9" w:name="_r4153yzaxqub" w:colFirst="0" w:colLast="0"/>
      <w:bookmarkEnd w:id="9"/>
      <w:r w:rsidRPr="00F46841">
        <w:rPr>
          <w:rFonts w:ascii="Calibri" w:eastAsia="Arial" w:hAnsi="Calibri" w:cs="Calibri"/>
        </w:rPr>
        <w:t>Όσοι επιδιώκουν εντάσεις, θα μείνουν μόνοι τους.</w:t>
      </w:r>
    </w:p>
    <w:p w:rsidR="00F46841" w:rsidRPr="00485BEB" w:rsidRDefault="00F46841" w:rsidP="00F46841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10" w:name="_xwp0s06fcqfy" w:colFirst="0" w:colLast="0"/>
      <w:bookmarkEnd w:id="10"/>
      <w:r w:rsidRPr="00F46841">
        <w:rPr>
          <w:rFonts w:ascii="Calibri" w:eastAsia="Arial" w:hAnsi="Calibri" w:cs="Calibri"/>
        </w:rPr>
        <w:t>Ο Δήμος είναι κοντά στους πολίτες και στους επαγγελματίες, οι πόρτες</w:t>
      </w:r>
      <w:r w:rsidR="00485BEB">
        <w:rPr>
          <w:rFonts w:ascii="Calibri" w:eastAsia="Arial" w:hAnsi="Calibri" w:cs="Calibri"/>
        </w:rPr>
        <w:t xml:space="preserve"> του είναι ανοιχτές για όλους.</w:t>
      </w:r>
      <w:bookmarkStart w:id="11" w:name="_GoBack"/>
      <w:bookmarkEnd w:id="11"/>
      <w:r w:rsidR="00485BEB" w:rsidRPr="00485BEB">
        <w:rPr>
          <w:rFonts w:ascii="Calibri" w:eastAsia="Arial" w:hAnsi="Calibri" w:cs="Calibri"/>
        </w:rPr>
        <w:t>”</w:t>
      </w:r>
    </w:p>
    <w:p w:rsidR="005504AA" w:rsidRPr="004926E0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BE" w:rsidRDefault="005638BE" w:rsidP="0034192E">
      <w:r>
        <w:separator/>
      </w:r>
    </w:p>
  </w:endnote>
  <w:endnote w:type="continuationSeparator" w:id="0">
    <w:p w:rsidR="005638BE" w:rsidRDefault="005638B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5BE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BE" w:rsidRDefault="005638BE" w:rsidP="0034192E">
      <w:r>
        <w:separator/>
      </w:r>
    </w:p>
  </w:footnote>
  <w:footnote w:type="continuationSeparator" w:id="0">
    <w:p w:rsidR="005638BE" w:rsidRDefault="005638B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55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34965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7C24"/>
    <w:rsid w:val="003F32A2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5BEB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38BE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18F4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205A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A4188"/>
    <w:rsid w:val="00DB3BE0"/>
    <w:rsid w:val="00DD3460"/>
    <w:rsid w:val="00DE1347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BF7"/>
    <w:rsid w:val="00F46841"/>
    <w:rsid w:val="00F46D48"/>
    <w:rsid w:val="00F52A36"/>
    <w:rsid w:val="00F52CB2"/>
    <w:rsid w:val="00F54171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2AC1C9-55F4-4FE4-A94C-ED39FB134867}"/>
</file>

<file path=customXml/itemProps2.xml><?xml version="1.0" encoding="utf-8"?>
<ds:datastoreItem xmlns:ds="http://schemas.openxmlformats.org/officeDocument/2006/customXml" ds:itemID="{EFF15F15-1232-463E-85CD-9ED0721E5C3F}"/>
</file>

<file path=customXml/itemProps3.xml><?xml version="1.0" encoding="utf-8"?>
<ds:datastoreItem xmlns:ds="http://schemas.openxmlformats.org/officeDocument/2006/customXml" ds:itemID="{5D12940A-8B18-4200-B11B-2A2D500DE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2015-08-10T09:02:00Z</cp:lastPrinted>
  <dcterms:created xsi:type="dcterms:W3CDTF">2017-08-01T17:18:00Z</dcterms:created>
  <dcterms:modified xsi:type="dcterms:W3CDTF">2017-08-01T17:20:00Z</dcterms:modified>
</cp:coreProperties>
</file>